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E5" w:rsidRDefault="00BD7FE5" w:rsidP="00BD7F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D7FE5" w:rsidRDefault="00BD7FE5" w:rsidP="00BD7F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D7FE5" w:rsidRDefault="00BD7FE5" w:rsidP="00BD7F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D7FE5" w:rsidRDefault="00BD7FE5" w:rsidP="00BD7F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24-05-07/44804</w:t>
      </w:r>
    </w:p>
    <w:p w:rsidR="00BD7FE5" w:rsidRDefault="00BD7FE5" w:rsidP="00BD7FE5">
      <w:pPr>
        <w:jc w:val="both"/>
        <w:rPr>
          <w:rFonts w:ascii="Times New Roman" w:hAnsi="Times New Roman" w:cs="Times New Roman"/>
        </w:rPr>
      </w:pPr>
      <w:bookmarkStart w:id="0" w:name="_GoBack"/>
      <w:r>
        <w:t> </w:t>
      </w:r>
    </w:p>
    <w:p w:rsidR="00BD7FE5" w:rsidRDefault="00BD7FE5" w:rsidP="00BD7FE5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возможности участия </w:t>
      </w:r>
      <w:proofErr w:type="spellStart"/>
      <w:r>
        <w:t>самозанятых</w:t>
      </w:r>
      <w:proofErr w:type="spellEnd"/>
      <w:r>
        <w:t xml:space="preserve"> лиц в закупках, осуществляемых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BD7FE5" w:rsidRDefault="00BD7FE5" w:rsidP="00BD7FE5">
      <w:pPr>
        <w:jc w:val="both"/>
      </w:pPr>
      <w:r>
        <w:t>Примечание.</w:t>
      </w:r>
    </w:p>
    <w:p w:rsidR="00BD7FE5" w:rsidRDefault="00BD7FE5" w:rsidP="00BD7FE5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BD7FE5" w:rsidRDefault="00BD7FE5" w:rsidP="00BD7FE5">
      <w:pPr>
        <w:jc w:val="both"/>
      </w:pPr>
      <w:r>
        <w:t>Участником закупки, проводимой в соответствии с положениями Закона № 44-ФЗ, может быть любое юридическое или физическое лицо, в том числе зарегистрированное в качестве индивидуального предпринимателя, за исключением лиц, указанных в пункте 4 статьи 3 Закона № 44-ФЗ.</w:t>
      </w:r>
    </w:p>
    <w:p w:rsidR="00BD7FE5" w:rsidRDefault="00BD7FE5" w:rsidP="00BD7FE5">
      <w:pPr>
        <w:jc w:val="both"/>
      </w:pPr>
      <w:r>
        <w:t>В соответствии с частью 1 статьи 27 Закона № 44-ФЗ участие в определении поставщиков (подрядчиков, исполнителей) может быть ограничено только в случаях, предусмотренных Законом № 44-ФЗ.</w:t>
      </w:r>
    </w:p>
    <w:p w:rsidR="00BD7FE5" w:rsidRDefault="00BD7FE5" w:rsidP="00BD7FE5">
      <w:pPr>
        <w:jc w:val="both"/>
      </w:pPr>
      <w:r>
        <w:t xml:space="preserve">Согласно части 1 статьи 2 Федерального закона от 27.11.2018 № 422-ФЗ "О проведении эксперимента по установлению специального налогового режима "Налог на профессиональный доход" (далее - Закон № 422-ФЗ) применять специальный налоговый режим "Налог на профессиональный доход" вправе физические лица, в том числе индивидуальные предприниматели, местом ведения деятельности которых является территория любого из субъектов Российской Федерации, включенных в эксперимент по установлению указанного налогового режима (далее - </w:t>
      </w:r>
      <w:proofErr w:type="spellStart"/>
      <w:r>
        <w:t>самозанятые</w:t>
      </w:r>
      <w:proofErr w:type="spellEnd"/>
      <w:r>
        <w:t xml:space="preserve"> лица).</w:t>
      </w:r>
    </w:p>
    <w:p w:rsidR="00BD7FE5" w:rsidRDefault="00BD7FE5" w:rsidP="00BD7FE5">
      <w:pPr>
        <w:jc w:val="both"/>
      </w:pPr>
      <w:r>
        <w:t xml:space="preserve">Таким образом, любое физическое лицо, в том числе относящееся для целей применения Закона № 422-ФЗ к </w:t>
      </w:r>
      <w:proofErr w:type="spellStart"/>
      <w:r>
        <w:t>самозанятым</w:t>
      </w:r>
      <w:proofErr w:type="spellEnd"/>
      <w:r>
        <w:t xml:space="preserve"> лицам, вправе принять участие в закупке, проводимой в соответствии с положениями Закона № 44-ФЗ. </w:t>
      </w:r>
    </w:p>
    <w:bookmarkEnd w:id="0"/>
    <w:p w:rsidR="00BD7FE5" w:rsidRDefault="00BD7FE5" w:rsidP="00BD7FE5">
      <w:pPr>
        <w:jc w:val="right"/>
      </w:pPr>
      <w:r>
        <w:t>Заместитель директора Департамента</w:t>
      </w:r>
    </w:p>
    <w:p w:rsidR="00BD7FE5" w:rsidRDefault="00BD7FE5" w:rsidP="00BD7FE5">
      <w:pPr>
        <w:jc w:val="right"/>
      </w:pPr>
      <w:r>
        <w:t>И.Ю.КУСТ</w:t>
      </w:r>
    </w:p>
    <w:p w:rsidR="00BD7FE5" w:rsidRDefault="00BD7FE5" w:rsidP="00BD7FE5">
      <w:r>
        <w:t>27.05.2020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5"/>
    <w:rsid w:val="00BD7FE5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F9E7-187E-4454-9141-39D23B8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FE5"/>
    <w:rPr>
      <w:color w:val="0000FF"/>
      <w:u w:val="single"/>
    </w:rPr>
  </w:style>
  <w:style w:type="character" w:customStyle="1" w:styleId="blk">
    <w:name w:val="blk"/>
    <w:basedOn w:val="a0"/>
    <w:rsid w:val="00BD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2021-11-19T12:12:00Z</dcterms:created>
  <dcterms:modified xsi:type="dcterms:W3CDTF">2021-11-19T12:19:00Z</dcterms:modified>
</cp:coreProperties>
</file>